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F4E" w:rsidRPr="00B83B43" w:rsidRDefault="00294F4E" w:rsidP="00294F4E">
      <w:pPr>
        <w:rPr>
          <w:rFonts w:ascii="黑体" w:eastAsia="黑体" w:hAnsi="仿宋"/>
          <w:sz w:val="32"/>
          <w:szCs w:val="32"/>
        </w:rPr>
      </w:pPr>
      <w:bookmarkStart w:id="0" w:name="_GoBack"/>
      <w:bookmarkEnd w:id="0"/>
      <w:r w:rsidRPr="00B83B43">
        <w:rPr>
          <w:rFonts w:ascii="黑体" w:eastAsia="黑体" w:hAnsi="仿宋" w:hint="eastAsia"/>
          <w:sz w:val="32"/>
          <w:szCs w:val="32"/>
        </w:rPr>
        <w:t>附件</w:t>
      </w:r>
      <w:r w:rsidR="00510AA9">
        <w:rPr>
          <w:rFonts w:ascii="黑体" w:eastAsia="黑体" w:hAnsi="仿宋" w:hint="eastAsia"/>
          <w:sz w:val="32"/>
          <w:szCs w:val="32"/>
        </w:rPr>
        <w:t>2</w:t>
      </w:r>
    </w:p>
    <w:p w:rsidR="00294F4E" w:rsidRDefault="00294F4E" w:rsidP="00294F4E">
      <w:pPr>
        <w:ind w:leftChars="202" w:left="424"/>
        <w:rPr>
          <w:rFonts w:ascii="仿宋" w:eastAsia="仿宋" w:hAnsi="仿宋"/>
          <w:sz w:val="32"/>
          <w:szCs w:val="32"/>
        </w:rPr>
      </w:pPr>
    </w:p>
    <w:p w:rsidR="00294F4E" w:rsidRPr="00186581" w:rsidRDefault="00294F4E" w:rsidP="00186581">
      <w:pPr>
        <w:spacing w:line="64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186581">
        <w:rPr>
          <w:rFonts w:ascii="方正小标宋简体" w:eastAsia="方正小标宋简体" w:hAnsi="宋体" w:cs="Times New Roman" w:hint="eastAsia"/>
          <w:sz w:val="44"/>
          <w:szCs w:val="44"/>
        </w:rPr>
        <w:t>北京市基本医疗保险定点零售药店</w:t>
      </w:r>
    </w:p>
    <w:p w:rsidR="00294F4E" w:rsidRDefault="00294F4E" w:rsidP="00186581">
      <w:pPr>
        <w:spacing w:line="64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186581">
        <w:rPr>
          <w:rFonts w:ascii="方正小标宋简体" w:eastAsia="方正小标宋简体" w:hAnsi="宋体" w:cs="Times New Roman" w:hint="eastAsia"/>
          <w:sz w:val="44"/>
          <w:szCs w:val="44"/>
        </w:rPr>
        <w:t>变更项目名单</w:t>
      </w:r>
    </w:p>
    <w:p w:rsidR="00186581" w:rsidRPr="00186581" w:rsidRDefault="00186581" w:rsidP="00186581">
      <w:pPr>
        <w:spacing w:line="64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110BDC" w:rsidRPr="009C152F" w:rsidRDefault="00294F4E" w:rsidP="00110BDC">
      <w:pPr>
        <w:ind w:firstLineChars="221" w:firstLine="707"/>
        <w:rPr>
          <w:rFonts w:ascii="仿宋_GB2312" w:eastAsia="仿宋_GB2312" w:hAnsi="华文仿宋"/>
          <w:sz w:val="32"/>
          <w:szCs w:val="32"/>
        </w:rPr>
      </w:pPr>
      <w:r w:rsidRPr="009C152F">
        <w:rPr>
          <w:rFonts w:ascii="仿宋_GB2312" w:eastAsia="仿宋_GB2312" w:hAnsi="华文仿宋" w:hint="eastAsia"/>
          <w:sz w:val="32"/>
          <w:szCs w:val="32"/>
        </w:rPr>
        <w:t>1.</w:t>
      </w:r>
      <w:r w:rsidR="00084CA8">
        <w:rPr>
          <w:rFonts w:ascii="仿宋_GB2312" w:eastAsia="仿宋_GB2312" w:hAnsi="华文仿宋" w:hint="eastAsia"/>
          <w:sz w:val="32"/>
          <w:szCs w:val="32"/>
        </w:rPr>
        <w:t xml:space="preserve"> </w:t>
      </w:r>
      <w:proofErr w:type="gramStart"/>
      <w:r w:rsidR="00110BDC" w:rsidRPr="009C152F">
        <w:rPr>
          <w:rFonts w:ascii="仿宋_GB2312" w:eastAsia="仿宋_GB2312" w:hAnsi="华文仿宋" w:hint="eastAsia"/>
          <w:sz w:val="32"/>
          <w:szCs w:val="32"/>
        </w:rPr>
        <w:t>北京市弘济药店</w:t>
      </w:r>
      <w:proofErr w:type="gramEnd"/>
      <w:r w:rsidR="00110BDC" w:rsidRPr="009C152F">
        <w:rPr>
          <w:rFonts w:ascii="仿宋_GB2312" w:eastAsia="仿宋_GB2312" w:hAnsi="华文仿宋" w:hint="eastAsia"/>
          <w:sz w:val="32"/>
          <w:szCs w:val="32"/>
        </w:rPr>
        <w:t>有限公司益德堂分店（07200001），地址由石景山区苹果园南路128号变更为：北京市石景山区杨庄东街87-7</w:t>
      </w:r>
      <w:r w:rsidR="001139E2" w:rsidRPr="009C152F">
        <w:rPr>
          <w:rFonts w:ascii="仿宋_GB2312" w:eastAsia="仿宋_GB2312" w:hAnsi="华文仿宋" w:hint="eastAsia"/>
          <w:sz w:val="32"/>
          <w:szCs w:val="32"/>
        </w:rPr>
        <w:t>；</w:t>
      </w:r>
    </w:p>
    <w:p w:rsidR="00294F4E" w:rsidRPr="009C152F" w:rsidRDefault="00186581" w:rsidP="008C1B0F">
      <w:pPr>
        <w:ind w:firstLineChars="221" w:firstLine="707"/>
        <w:rPr>
          <w:rFonts w:ascii="仿宋_GB2312" w:eastAsia="仿宋_GB2312" w:hAnsi="华文仿宋"/>
          <w:sz w:val="32"/>
          <w:szCs w:val="32"/>
        </w:rPr>
      </w:pPr>
      <w:r w:rsidRPr="009C152F">
        <w:rPr>
          <w:rFonts w:ascii="仿宋_GB2312" w:eastAsia="仿宋_GB2312" w:hAnsi="华文仿宋" w:hint="eastAsia"/>
          <w:sz w:val="32"/>
          <w:szCs w:val="32"/>
        </w:rPr>
        <w:t>2</w:t>
      </w:r>
      <w:r w:rsidR="009C152F" w:rsidRPr="009C152F">
        <w:rPr>
          <w:rFonts w:ascii="仿宋_GB2312" w:eastAsia="仿宋_GB2312" w:hAnsi="华文仿宋" w:hint="eastAsia"/>
          <w:sz w:val="32"/>
          <w:szCs w:val="32"/>
        </w:rPr>
        <w:t>.</w:t>
      </w:r>
      <w:r w:rsidR="00084CA8">
        <w:rPr>
          <w:rFonts w:ascii="仿宋_GB2312" w:eastAsia="仿宋_GB2312" w:hAnsi="华文仿宋" w:hint="eastAsia"/>
          <w:sz w:val="32"/>
          <w:szCs w:val="32"/>
        </w:rPr>
        <w:t xml:space="preserve"> </w:t>
      </w:r>
      <w:r w:rsidR="00294F4E" w:rsidRPr="009C152F">
        <w:rPr>
          <w:rFonts w:ascii="仿宋_GB2312" w:eastAsia="仿宋_GB2312" w:hAnsi="华文仿宋" w:hint="eastAsia"/>
          <w:sz w:val="32"/>
          <w:szCs w:val="32"/>
        </w:rPr>
        <w:t>北京事兴堂大药房（26200001），名称由北京事兴堂大药房变更为：北京闵邦韩医药销售有限公司事兴堂店；地址由北京市</w:t>
      </w:r>
      <w:proofErr w:type="gramStart"/>
      <w:r w:rsidR="00294F4E" w:rsidRPr="009C152F">
        <w:rPr>
          <w:rFonts w:ascii="仿宋_GB2312" w:eastAsia="仿宋_GB2312" w:hAnsi="华文仿宋" w:hint="eastAsia"/>
          <w:sz w:val="32"/>
          <w:szCs w:val="32"/>
        </w:rPr>
        <w:t>平谷区平谷镇</w:t>
      </w:r>
      <w:proofErr w:type="gramEnd"/>
      <w:r w:rsidR="00294F4E" w:rsidRPr="009C152F">
        <w:rPr>
          <w:rFonts w:ascii="仿宋_GB2312" w:eastAsia="仿宋_GB2312" w:hAnsi="华文仿宋" w:hint="eastAsia"/>
          <w:sz w:val="32"/>
          <w:szCs w:val="32"/>
        </w:rPr>
        <w:t>向阳北街甲3号楼（底商）变更为：北京市</w:t>
      </w:r>
      <w:proofErr w:type="gramStart"/>
      <w:r w:rsidR="00294F4E" w:rsidRPr="009C152F">
        <w:rPr>
          <w:rFonts w:ascii="仿宋_GB2312" w:eastAsia="仿宋_GB2312" w:hAnsi="华文仿宋" w:hint="eastAsia"/>
          <w:sz w:val="32"/>
          <w:szCs w:val="32"/>
        </w:rPr>
        <w:t>平谷区平谷镇</w:t>
      </w:r>
      <w:proofErr w:type="gramEnd"/>
      <w:r w:rsidR="00294F4E" w:rsidRPr="009C152F">
        <w:rPr>
          <w:rFonts w:ascii="仿宋_GB2312" w:eastAsia="仿宋_GB2312" w:hAnsi="华文仿宋" w:hint="eastAsia"/>
          <w:sz w:val="32"/>
          <w:szCs w:val="32"/>
        </w:rPr>
        <w:t>向阳北街甲3号楼1层2单元；</w:t>
      </w:r>
    </w:p>
    <w:p w:rsidR="00110BDC" w:rsidRPr="009C152F" w:rsidRDefault="00294F4E" w:rsidP="00110BDC">
      <w:pPr>
        <w:ind w:firstLineChars="221" w:firstLine="707"/>
        <w:rPr>
          <w:rFonts w:ascii="仿宋_GB2312" w:eastAsia="仿宋_GB2312" w:hAnsi="华文仿宋"/>
          <w:sz w:val="32"/>
          <w:szCs w:val="32"/>
        </w:rPr>
      </w:pPr>
      <w:r w:rsidRPr="009C152F">
        <w:rPr>
          <w:rFonts w:ascii="仿宋_GB2312" w:eastAsia="仿宋_GB2312" w:hAnsi="华文仿宋" w:hint="eastAsia"/>
          <w:sz w:val="32"/>
          <w:szCs w:val="32"/>
        </w:rPr>
        <w:t>3.</w:t>
      </w:r>
      <w:r w:rsidR="00110BDC" w:rsidRPr="009C152F">
        <w:rPr>
          <w:rFonts w:ascii="仿宋_GB2312" w:eastAsia="仿宋_GB2312" w:hAnsi="华文仿宋" w:hint="eastAsia"/>
          <w:sz w:val="32"/>
          <w:szCs w:val="32"/>
        </w:rPr>
        <w:t xml:space="preserve"> 北京怀柔燕北医药有限公司乐盛堂药保全新大药</w:t>
      </w:r>
      <w:r w:rsidR="005230DB">
        <w:rPr>
          <w:rFonts w:ascii="仿宋_GB2312" w:eastAsia="仿宋_GB2312" w:hAnsi="华文仿宋" w:hint="eastAsia"/>
          <w:sz w:val="32"/>
          <w:szCs w:val="32"/>
        </w:rPr>
        <w:t>店</w:t>
      </w:r>
      <w:r w:rsidR="00110BDC" w:rsidRPr="009C152F">
        <w:rPr>
          <w:rFonts w:ascii="仿宋_GB2312" w:eastAsia="仿宋_GB2312" w:hAnsi="华文仿宋" w:hint="eastAsia"/>
          <w:sz w:val="32"/>
          <w:szCs w:val="32"/>
        </w:rPr>
        <w:t>（27200001），名称由北京怀柔燕北医药有限公司乐盛堂药保全新大药</w:t>
      </w:r>
      <w:r w:rsidR="005230DB">
        <w:rPr>
          <w:rFonts w:ascii="仿宋_GB2312" w:eastAsia="仿宋_GB2312" w:hAnsi="华文仿宋" w:hint="eastAsia"/>
          <w:sz w:val="32"/>
          <w:szCs w:val="32"/>
        </w:rPr>
        <w:t>店</w:t>
      </w:r>
      <w:r w:rsidR="00110BDC" w:rsidRPr="009C152F">
        <w:rPr>
          <w:rFonts w:ascii="仿宋_GB2312" w:eastAsia="仿宋_GB2312" w:hAnsi="华文仿宋" w:hint="eastAsia"/>
          <w:sz w:val="32"/>
          <w:szCs w:val="32"/>
        </w:rPr>
        <w:t>变更为：北京怀柔燕北医药有限公司乐盛堂医保全新大药房</w:t>
      </w:r>
      <w:r w:rsidR="001139E2" w:rsidRPr="009C152F">
        <w:rPr>
          <w:rFonts w:ascii="仿宋_GB2312" w:eastAsia="仿宋_GB2312" w:hAnsi="华文仿宋" w:hint="eastAsia"/>
          <w:sz w:val="32"/>
          <w:szCs w:val="32"/>
        </w:rPr>
        <w:t>。</w:t>
      </w:r>
    </w:p>
    <w:sectPr w:rsidR="00110BDC" w:rsidRPr="009C15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6A6D" w:rsidRDefault="00B86A6D" w:rsidP="001929BD">
      <w:r>
        <w:separator/>
      </w:r>
    </w:p>
  </w:endnote>
  <w:endnote w:type="continuationSeparator" w:id="0">
    <w:p w:rsidR="00B86A6D" w:rsidRDefault="00B86A6D" w:rsidP="00192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6A6D" w:rsidRDefault="00B86A6D" w:rsidP="001929BD">
      <w:r>
        <w:separator/>
      </w:r>
    </w:p>
  </w:footnote>
  <w:footnote w:type="continuationSeparator" w:id="0">
    <w:p w:rsidR="00B86A6D" w:rsidRDefault="00B86A6D" w:rsidP="001929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53713"/>
    <w:multiLevelType w:val="hybridMultilevel"/>
    <w:tmpl w:val="C92C3192"/>
    <w:lvl w:ilvl="0" w:tplc="DA5A4CFE">
      <w:start w:val="1"/>
      <w:numFmt w:val="decimal"/>
      <w:lvlText w:val="%1."/>
      <w:lvlJc w:val="left"/>
      <w:pPr>
        <w:ind w:left="653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73" w:hanging="420"/>
      </w:pPr>
    </w:lvl>
    <w:lvl w:ilvl="2" w:tplc="0409001B" w:tentative="1">
      <w:start w:val="1"/>
      <w:numFmt w:val="lowerRoman"/>
      <w:lvlText w:val="%3."/>
      <w:lvlJc w:val="right"/>
      <w:pPr>
        <w:ind w:left="1493" w:hanging="420"/>
      </w:pPr>
    </w:lvl>
    <w:lvl w:ilvl="3" w:tplc="0409000F" w:tentative="1">
      <w:start w:val="1"/>
      <w:numFmt w:val="decimal"/>
      <w:lvlText w:val="%4."/>
      <w:lvlJc w:val="left"/>
      <w:pPr>
        <w:ind w:left="1913" w:hanging="420"/>
      </w:pPr>
    </w:lvl>
    <w:lvl w:ilvl="4" w:tplc="04090019" w:tentative="1">
      <w:start w:val="1"/>
      <w:numFmt w:val="lowerLetter"/>
      <w:lvlText w:val="%5)"/>
      <w:lvlJc w:val="left"/>
      <w:pPr>
        <w:ind w:left="2333" w:hanging="420"/>
      </w:pPr>
    </w:lvl>
    <w:lvl w:ilvl="5" w:tplc="0409001B" w:tentative="1">
      <w:start w:val="1"/>
      <w:numFmt w:val="lowerRoman"/>
      <w:lvlText w:val="%6."/>
      <w:lvlJc w:val="right"/>
      <w:pPr>
        <w:ind w:left="2753" w:hanging="420"/>
      </w:pPr>
    </w:lvl>
    <w:lvl w:ilvl="6" w:tplc="0409000F" w:tentative="1">
      <w:start w:val="1"/>
      <w:numFmt w:val="decimal"/>
      <w:lvlText w:val="%7."/>
      <w:lvlJc w:val="left"/>
      <w:pPr>
        <w:ind w:left="3173" w:hanging="420"/>
      </w:pPr>
    </w:lvl>
    <w:lvl w:ilvl="7" w:tplc="04090019" w:tentative="1">
      <w:start w:val="1"/>
      <w:numFmt w:val="lowerLetter"/>
      <w:lvlText w:val="%8)"/>
      <w:lvlJc w:val="left"/>
      <w:pPr>
        <w:ind w:left="3593" w:hanging="420"/>
      </w:pPr>
    </w:lvl>
    <w:lvl w:ilvl="8" w:tplc="0409001B" w:tentative="1">
      <w:start w:val="1"/>
      <w:numFmt w:val="lowerRoman"/>
      <w:lvlText w:val="%9."/>
      <w:lvlJc w:val="right"/>
      <w:pPr>
        <w:ind w:left="4013" w:hanging="420"/>
      </w:pPr>
    </w:lvl>
  </w:abstractNum>
  <w:abstractNum w:abstractNumId="1">
    <w:nsid w:val="0A6C7D35"/>
    <w:multiLevelType w:val="hybridMultilevel"/>
    <w:tmpl w:val="410003D0"/>
    <w:lvl w:ilvl="0" w:tplc="DA5A4CFE">
      <w:start w:val="1"/>
      <w:numFmt w:val="decimal"/>
      <w:lvlText w:val="%1."/>
      <w:lvlJc w:val="left"/>
      <w:pPr>
        <w:ind w:left="653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73" w:hanging="420"/>
      </w:pPr>
    </w:lvl>
    <w:lvl w:ilvl="2" w:tplc="0409001B" w:tentative="1">
      <w:start w:val="1"/>
      <w:numFmt w:val="lowerRoman"/>
      <w:lvlText w:val="%3."/>
      <w:lvlJc w:val="right"/>
      <w:pPr>
        <w:ind w:left="1493" w:hanging="420"/>
      </w:pPr>
    </w:lvl>
    <w:lvl w:ilvl="3" w:tplc="0409000F" w:tentative="1">
      <w:start w:val="1"/>
      <w:numFmt w:val="decimal"/>
      <w:lvlText w:val="%4."/>
      <w:lvlJc w:val="left"/>
      <w:pPr>
        <w:ind w:left="1913" w:hanging="420"/>
      </w:pPr>
    </w:lvl>
    <w:lvl w:ilvl="4" w:tplc="04090019" w:tentative="1">
      <w:start w:val="1"/>
      <w:numFmt w:val="lowerLetter"/>
      <w:lvlText w:val="%5)"/>
      <w:lvlJc w:val="left"/>
      <w:pPr>
        <w:ind w:left="2333" w:hanging="420"/>
      </w:pPr>
    </w:lvl>
    <w:lvl w:ilvl="5" w:tplc="0409001B" w:tentative="1">
      <w:start w:val="1"/>
      <w:numFmt w:val="lowerRoman"/>
      <w:lvlText w:val="%6."/>
      <w:lvlJc w:val="right"/>
      <w:pPr>
        <w:ind w:left="2753" w:hanging="420"/>
      </w:pPr>
    </w:lvl>
    <w:lvl w:ilvl="6" w:tplc="0409000F" w:tentative="1">
      <w:start w:val="1"/>
      <w:numFmt w:val="decimal"/>
      <w:lvlText w:val="%7."/>
      <w:lvlJc w:val="left"/>
      <w:pPr>
        <w:ind w:left="3173" w:hanging="420"/>
      </w:pPr>
    </w:lvl>
    <w:lvl w:ilvl="7" w:tplc="04090019" w:tentative="1">
      <w:start w:val="1"/>
      <w:numFmt w:val="lowerLetter"/>
      <w:lvlText w:val="%8)"/>
      <w:lvlJc w:val="left"/>
      <w:pPr>
        <w:ind w:left="3593" w:hanging="420"/>
      </w:pPr>
    </w:lvl>
    <w:lvl w:ilvl="8" w:tplc="0409001B" w:tentative="1">
      <w:start w:val="1"/>
      <w:numFmt w:val="lowerRoman"/>
      <w:lvlText w:val="%9."/>
      <w:lvlJc w:val="right"/>
      <w:pPr>
        <w:ind w:left="4013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24A"/>
    <w:rsid w:val="00024E16"/>
    <w:rsid w:val="00053BDF"/>
    <w:rsid w:val="000710FB"/>
    <w:rsid w:val="00084CA8"/>
    <w:rsid w:val="00091299"/>
    <w:rsid w:val="000960AB"/>
    <w:rsid w:val="000A31AE"/>
    <w:rsid w:val="000C050F"/>
    <w:rsid w:val="000E495E"/>
    <w:rsid w:val="000F2B52"/>
    <w:rsid w:val="00110BDC"/>
    <w:rsid w:val="001139E2"/>
    <w:rsid w:val="0015081E"/>
    <w:rsid w:val="00174BEB"/>
    <w:rsid w:val="00186581"/>
    <w:rsid w:val="001929BD"/>
    <w:rsid w:val="00192C91"/>
    <w:rsid w:val="001D3902"/>
    <w:rsid w:val="001F5CAD"/>
    <w:rsid w:val="002171C5"/>
    <w:rsid w:val="00272F24"/>
    <w:rsid w:val="00294F4E"/>
    <w:rsid w:val="002A61E3"/>
    <w:rsid w:val="002C4126"/>
    <w:rsid w:val="002F7B14"/>
    <w:rsid w:val="003054EA"/>
    <w:rsid w:val="00310DDB"/>
    <w:rsid w:val="00350CC7"/>
    <w:rsid w:val="00363AE9"/>
    <w:rsid w:val="00390DCF"/>
    <w:rsid w:val="003C1B4F"/>
    <w:rsid w:val="003E432A"/>
    <w:rsid w:val="003F1D74"/>
    <w:rsid w:val="0040507B"/>
    <w:rsid w:val="004368AC"/>
    <w:rsid w:val="00471938"/>
    <w:rsid w:val="00484208"/>
    <w:rsid w:val="004A318E"/>
    <w:rsid w:val="004E2367"/>
    <w:rsid w:val="005012E7"/>
    <w:rsid w:val="00510AA9"/>
    <w:rsid w:val="005230DB"/>
    <w:rsid w:val="005A1DA5"/>
    <w:rsid w:val="005E25A1"/>
    <w:rsid w:val="005F66EB"/>
    <w:rsid w:val="006474A7"/>
    <w:rsid w:val="00666D5B"/>
    <w:rsid w:val="006869F0"/>
    <w:rsid w:val="006943C8"/>
    <w:rsid w:val="00697BA8"/>
    <w:rsid w:val="006A404D"/>
    <w:rsid w:val="006F0DF0"/>
    <w:rsid w:val="00703822"/>
    <w:rsid w:val="007557F7"/>
    <w:rsid w:val="00770117"/>
    <w:rsid w:val="0078047B"/>
    <w:rsid w:val="007A6F13"/>
    <w:rsid w:val="007D48F8"/>
    <w:rsid w:val="007E3ADC"/>
    <w:rsid w:val="00831AFE"/>
    <w:rsid w:val="008507CD"/>
    <w:rsid w:val="00884061"/>
    <w:rsid w:val="008853FA"/>
    <w:rsid w:val="0089787A"/>
    <w:rsid w:val="008C1B0F"/>
    <w:rsid w:val="00916FD8"/>
    <w:rsid w:val="0092133C"/>
    <w:rsid w:val="00940997"/>
    <w:rsid w:val="00967EAE"/>
    <w:rsid w:val="009969E9"/>
    <w:rsid w:val="009C152F"/>
    <w:rsid w:val="00A34AC5"/>
    <w:rsid w:val="00A4162F"/>
    <w:rsid w:val="00A436D2"/>
    <w:rsid w:val="00A43BEE"/>
    <w:rsid w:val="00A75CE3"/>
    <w:rsid w:val="00AC735D"/>
    <w:rsid w:val="00B04AE2"/>
    <w:rsid w:val="00B141A3"/>
    <w:rsid w:val="00B6724A"/>
    <w:rsid w:val="00B714EE"/>
    <w:rsid w:val="00B86A6D"/>
    <w:rsid w:val="00B97CD9"/>
    <w:rsid w:val="00C04E30"/>
    <w:rsid w:val="00C2153B"/>
    <w:rsid w:val="00C33AD1"/>
    <w:rsid w:val="00C575CC"/>
    <w:rsid w:val="00C75828"/>
    <w:rsid w:val="00C75A5E"/>
    <w:rsid w:val="00C766D7"/>
    <w:rsid w:val="00CE2371"/>
    <w:rsid w:val="00CF3BDC"/>
    <w:rsid w:val="00D26C2A"/>
    <w:rsid w:val="00D44B32"/>
    <w:rsid w:val="00D53F10"/>
    <w:rsid w:val="00DA61B7"/>
    <w:rsid w:val="00E053A7"/>
    <w:rsid w:val="00E31DD2"/>
    <w:rsid w:val="00E67F9E"/>
    <w:rsid w:val="00EB2988"/>
    <w:rsid w:val="00EF5329"/>
    <w:rsid w:val="00F07C39"/>
    <w:rsid w:val="00F1726B"/>
    <w:rsid w:val="00F7068F"/>
    <w:rsid w:val="00F7122F"/>
    <w:rsid w:val="00FD1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9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29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29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2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29BD"/>
    <w:rPr>
      <w:sz w:val="18"/>
      <w:szCs w:val="18"/>
    </w:rPr>
  </w:style>
  <w:style w:type="paragraph" w:styleId="a5">
    <w:name w:val="List Paragraph"/>
    <w:basedOn w:val="a"/>
    <w:uiPriority w:val="34"/>
    <w:qFormat/>
    <w:rsid w:val="00C75828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40507B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0507B"/>
  </w:style>
  <w:style w:type="paragraph" w:styleId="a7">
    <w:name w:val="Balloon Text"/>
    <w:basedOn w:val="a"/>
    <w:link w:val="Char2"/>
    <w:uiPriority w:val="99"/>
    <w:semiHidden/>
    <w:unhideWhenUsed/>
    <w:rsid w:val="00AC735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C735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9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29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29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2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29BD"/>
    <w:rPr>
      <w:sz w:val="18"/>
      <w:szCs w:val="18"/>
    </w:rPr>
  </w:style>
  <w:style w:type="paragraph" w:styleId="a5">
    <w:name w:val="List Paragraph"/>
    <w:basedOn w:val="a"/>
    <w:uiPriority w:val="34"/>
    <w:qFormat/>
    <w:rsid w:val="00C75828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40507B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0507B"/>
  </w:style>
  <w:style w:type="paragraph" w:styleId="a7">
    <w:name w:val="Balloon Text"/>
    <w:basedOn w:val="a"/>
    <w:link w:val="Char2"/>
    <w:uiPriority w:val="99"/>
    <w:semiHidden/>
    <w:unhideWhenUsed/>
    <w:rsid w:val="00AC735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C73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5A9F62-415C-4EAD-BBE0-19292E33B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zgz</cp:lastModifiedBy>
  <cp:revision>67</cp:revision>
  <cp:lastPrinted>2016-10-28T06:30:00Z</cp:lastPrinted>
  <dcterms:created xsi:type="dcterms:W3CDTF">2016-09-18T01:16:00Z</dcterms:created>
  <dcterms:modified xsi:type="dcterms:W3CDTF">2016-10-31T09:15:00Z</dcterms:modified>
</cp:coreProperties>
</file>